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7e41f923c47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668b43bde64d4abd"/>
      <w:footerReference xmlns:r="http://schemas.openxmlformats.org/officeDocument/2006/relationships" w:type="default" r:id="Rc9ab7a3077c04b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8b43bde64d4abd" /><Relationship Type="http://schemas.openxmlformats.org/officeDocument/2006/relationships/footer" Target="/word/footer1.xml" Id="Rc9ab7a3077c04b3d" /></Relationships>
</file>