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676d2fac6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4a32b5d8fd234692"/>
      <w:footerReference xmlns:r="http://schemas.openxmlformats.org/officeDocument/2006/relationships" w:type="default" r:id="R2226491ea8d8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2b5d8fd234692" /><Relationship Type="http://schemas.openxmlformats.org/officeDocument/2006/relationships/footer" Target="/word/footer1.xml" Id="R2226491ea8d84656" /></Relationships>
</file>