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eec05b3e2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84cab3cf42894288"/>
      <w:footerReference xmlns:r="http://schemas.openxmlformats.org/officeDocument/2006/relationships" w:type="default" r:id="R2069f07f1c71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ab3cf42894288" /><Relationship Type="http://schemas.openxmlformats.org/officeDocument/2006/relationships/footer" Target="/word/footer1.xml" Id="R2069f07f1c714eab" /></Relationships>
</file>