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eb3b7a5d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eb743cdd89084dee"/>
      <w:footerReference xmlns:r="http://schemas.openxmlformats.org/officeDocument/2006/relationships" w:type="default" r:id="Rca9812f6111a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43cdd89084dee" /><Relationship Type="http://schemas.openxmlformats.org/officeDocument/2006/relationships/footer" Target="/word/footer1.xml" Id="Rca9812f6111a4484" /></Relationships>
</file>