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6a71202d84a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LIVET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LIVET INVEST AS</w:t>
      </w:r>
    </w:p>
    <w:sectPr>
      <w:headerReference xmlns:r="http://schemas.openxmlformats.org/officeDocument/2006/relationships" w:type="default" r:id="R2f18a9506dd6491b"/>
      <w:footerReference xmlns:r="http://schemas.openxmlformats.org/officeDocument/2006/relationships" w:type="default" r:id="R0cacd6946ada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LIVET INVEST AS   ·   Org.nr 936 392 504   ·   c/o Ragne Marthe Gravdahl Amundsen, Engens vei 2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8a9506dd6491b" /><Relationship Type="http://schemas.openxmlformats.org/officeDocument/2006/relationships/footer" Target="/word/footer1.xml" Id="R0cacd6946ada4c53" /></Relationships>
</file>