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7a5c888be849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J K INVEST NORGE AS</w:t>
      </w:r>
    </w:p>
    <w:sectPr>
      <w:headerReference xmlns:r="http://schemas.openxmlformats.org/officeDocument/2006/relationships" w:type="default" r:id="R7da1e33bf8ab4ca5"/>
      <w:footerReference xmlns:r="http://schemas.openxmlformats.org/officeDocument/2006/relationships" w:type="default" r:id="Rd4f6fd419da5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J K INVEST NORGE AS   ·   Org.nr 963 185 049   ·   Fridtjof Nansensgate 61   ·   8480 ANDENES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J K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a1e33bf8ab4ca5" /><Relationship Type="http://schemas.openxmlformats.org/officeDocument/2006/relationships/footer" Target="/word/footer1.xml" Id="Rd4f6fd419da549c0" /></Relationships>
</file>