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938d4f2b0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f16397b7e6d04bb7"/>
      <w:footerReference xmlns:r="http://schemas.openxmlformats.org/officeDocument/2006/relationships" w:type="default" r:id="R45e16198e0b7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397b7e6d04bb7" /><Relationship Type="http://schemas.openxmlformats.org/officeDocument/2006/relationships/footer" Target="/word/footer1.xml" Id="R45e16198e0b74740" /></Relationships>
</file>