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fc99d9d73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c8d158a714e8f"/>
      <w:footerReference xmlns:r="http://schemas.openxmlformats.org/officeDocument/2006/relationships" w:type="default" r:id="Re0c75df1fb9e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c8d158a714e8f" /><Relationship Type="http://schemas.openxmlformats.org/officeDocument/2006/relationships/footer" Target="/word/footer1.xml" Id="Re0c75df1fb9e4657" /></Relationships>
</file>