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8e21a2f0a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FORVALTNINGSPARTNER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dbbcdf79ccce47f9"/>
      <w:footerReference xmlns:r="http://schemas.openxmlformats.org/officeDocument/2006/relationships" w:type="default" r:id="Ra94df32fb6f5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cdf79ccce47f9" /><Relationship Type="http://schemas.openxmlformats.org/officeDocument/2006/relationships/footer" Target="/word/footer1.xml" Id="Ra94df32fb6f54f64" /></Relationships>
</file>