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69ab98afe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fe8f2d4694d5f"/>
      <w:footerReference xmlns:r="http://schemas.openxmlformats.org/officeDocument/2006/relationships" w:type="default" r:id="R52691ba67314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fe8f2d4694d5f" /><Relationship Type="http://schemas.openxmlformats.org/officeDocument/2006/relationships/footer" Target="/word/footer1.xml" Id="R52691ba6731441a8" /></Relationships>
</file>