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bf4e88fc4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SUNNFJORD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ffbf8bd869e54bc1"/>
      <w:footerReference xmlns:r="http://schemas.openxmlformats.org/officeDocument/2006/relationships" w:type="default" r:id="Ra832c9d9744d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f8bd869e54bc1" /><Relationship Type="http://schemas.openxmlformats.org/officeDocument/2006/relationships/footer" Target="/word/footer1.xml" Id="Ra832c9d9744d410f" /></Relationships>
</file>