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218cfc62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816575bee95d4f6a"/>
      <w:footerReference xmlns:r="http://schemas.openxmlformats.org/officeDocument/2006/relationships" w:type="default" r:id="R0898dbf0d450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575bee95d4f6a" /><Relationship Type="http://schemas.openxmlformats.org/officeDocument/2006/relationships/footer" Target="/word/footer1.xml" Id="R0898dbf0d45046d3" /></Relationships>
</file>