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b4250d8c4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ec04402a7b6e4e2a"/>
      <w:footerReference xmlns:r="http://schemas.openxmlformats.org/officeDocument/2006/relationships" w:type="default" r:id="R3f0609dabf3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402a7b6e4e2a" /><Relationship Type="http://schemas.openxmlformats.org/officeDocument/2006/relationships/footer" Target="/word/footer1.xml" Id="R3f0609dabf314008" /></Relationships>
</file>