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6bc87d2fe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fed29037f79b4244"/>
      <w:footerReference xmlns:r="http://schemas.openxmlformats.org/officeDocument/2006/relationships" w:type="default" r:id="R5520e2d8e88c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29037f79b4244" /><Relationship Type="http://schemas.openxmlformats.org/officeDocument/2006/relationships/footer" Target="/word/footer1.xml" Id="R5520e2d8e88c4b18" /></Relationships>
</file>