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f4d9583e6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d8f22aed09714c66"/>
      <w:footerReference xmlns:r="http://schemas.openxmlformats.org/officeDocument/2006/relationships" w:type="default" r:id="R883cceda3e9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22aed09714c66" /><Relationship Type="http://schemas.openxmlformats.org/officeDocument/2006/relationships/footer" Target="/word/footer1.xml" Id="R883cceda3e9240cc" /></Relationships>
</file>