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064681f9744a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INVESTOR 2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2 AS</w:t>
      </w:r>
    </w:p>
    <w:sectPr>
      <w:headerReference xmlns:r="http://schemas.openxmlformats.org/officeDocument/2006/relationships" w:type="default" r:id="R441b91be4608412c"/>
      <w:footerReference xmlns:r="http://schemas.openxmlformats.org/officeDocument/2006/relationships" w:type="default" r:id="R71357dada80c48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2 AS   ·   Org.nr 995 397 803   ·   Ryghs vei 18A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1b91be4608412c" /><Relationship Type="http://schemas.openxmlformats.org/officeDocument/2006/relationships/footer" Target="/word/footer1.xml" Id="R71357dada80c48d5" /></Relationships>
</file>